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8" w:rsidRPr="00FA308E" w:rsidRDefault="00131878" w:rsidP="000B38CD">
      <w:pPr>
        <w:ind w:left="6384"/>
        <w:jc w:val="both"/>
        <w:rPr>
          <w:rFonts w:ascii="Times New Roman" w:hAnsi="Times New Roman"/>
        </w:rPr>
      </w:pPr>
      <w:bookmarkStart w:id="0" w:name="_GoBack"/>
      <w:bookmarkEnd w:id="0"/>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CE6CF0" w:rsidP="00CE6CF0">
      <w:pPr>
        <w:ind w:firstLine="312"/>
        <w:jc w:val="center"/>
        <w:rPr>
          <w:rFonts w:ascii="Times New Roman" w:hAnsi="Times New Roman"/>
          <w:b/>
        </w:rPr>
      </w:pPr>
      <w:r w:rsidRPr="00FA308E">
        <w:rPr>
          <w:rFonts w:ascii="Times New Roman" w:hAnsi="Times New Roman"/>
          <w:b/>
        </w:rPr>
        <w:t>I. BENDROSIOS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0"/>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0"/>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r w:rsidR="0014549F" w:rsidRPr="00FF3C46">
        <w:rPr>
          <w:rFonts w:ascii="Times New Roman" w:hAnsi="Times New Roman"/>
        </w:rPr>
        <w:t>tiflopedagogo)</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r w:rsidR="001A663D" w:rsidRPr="00FF3C46">
        <w:rPr>
          <w:rFonts w:ascii="Times New Roman" w:hAnsi="Times New Roman"/>
        </w:rPr>
        <w:t>oligofrenopedagogo</w:t>
      </w:r>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0"/>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0"/>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0"/>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0"/>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xml:space="preserve">. gruodžio 24 d. </w:t>
      </w:r>
      <w:r w:rsidR="00EC6F9B" w:rsidRPr="00FA308E">
        <w:rPr>
          <w:rFonts w:ascii="Times New Roman" w:hAnsi="Times New Roman"/>
          <w:color w:val="000000"/>
          <w:shd w:val="clear" w:color="auto" w:fill="FFFFFF"/>
        </w:rPr>
        <w:lastRenderedPageBreak/>
        <w:t>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7"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8" w:tgtFrame="FTurinys" w:history="1">
        <w:r w:rsidR="008D63F2" w:rsidRPr="00F01B4C">
          <w:rPr>
            <w:rStyle w:val="Hyperlink"/>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lainText"/>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9"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Preformatted"/>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0"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w:t>
      </w:r>
      <w:r w:rsidR="00BC1207" w:rsidRPr="00FD603F">
        <w:rPr>
          <w:rFonts w:ascii="Times New Roman" w:hAnsi="Times New Roman"/>
        </w:rPr>
        <w:lastRenderedPageBreak/>
        <w:t xml:space="preserve">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2"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286D84" w:rsidRDefault="00F01B4C" w:rsidP="00014113">
      <w:pPr>
        <w:ind w:firstLine="684"/>
        <w:jc w:val="both"/>
        <w:rPr>
          <w:rFonts w:ascii="Times New Roman" w:hAnsi="Times New Roman"/>
        </w:rPr>
      </w:pPr>
      <w:r>
        <w:rPr>
          <w:rFonts w:ascii="Times New Roman" w:hAnsi="Times New Roman"/>
        </w:rPr>
        <w:t>12</w:t>
      </w:r>
      <w:r w:rsidR="00EE3896" w:rsidRPr="00286D84">
        <w:rPr>
          <w:rFonts w:ascii="Times New Roman" w:hAnsi="Times New Roman"/>
        </w:rPr>
        <w:t>.</w:t>
      </w:r>
      <w:r w:rsidR="007506A5">
        <w:rPr>
          <w:rFonts w:ascii="Times New Roman" w:hAnsi="Times New Roman"/>
        </w:rPr>
        <w:t>5</w:t>
      </w:r>
      <w:r w:rsidR="00EE3896" w:rsidRPr="00286D84">
        <w:rPr>
          <w:rFonts w:ascii="Times New Roman" w:hAnsi="Times New Roman"/>
        </w:rPr>
        <w:t>.</w:t>
      </w:r>
      <w:r w:rsidR="00D647FA" w:rsidRPr="00286D84">
        <w:rPr>
          <w:rFonts w:ascii="Times New Roman" w:hAnsi="Times New Roman"/>
        </w:rPr>
        <w:t>1.</w:t>
      </w:r>
      <w:r w:rsidR="00EE3896" w:rsidRPr="00286D84">
        <w:rPr>
          <w:rFonts w:ascii="Times New Roman" w:hAnsi="Times New Roman"/>
        </w:rPr>
        <w:t xml:space="preserve"> </w:t>
      </w:r>
      <w:r w:rsidR="007506A5">
        <w:rPr>
          <w:rFonts w:ascii="Times New Roman" w:hAnsi="Times New Roman"/>
        </w:rPr>
        <w:t>mokytojas</w:t>
      </w:r>
      <w:r w:rsidR="007506A5" w:rsidRPr="00286D84">
        <w:rPr>
          <w:rFonts w:ascii="Times New Roman" w:hAnsi="Times New Roman"/>
        </w:rPr>
        <w:t xml:space="preserve"> </w:t>
      </w:r>
      <w:r w:rsidR="00D10E65" w:rsidRPr="00286D84">
        <w:rPr>
          <w:rFonts w:ascii="Times New Roman" w:hAnsi="Times New Roman"/>
        </w:rPr>
        <w:t>turi</w:t>
      </w:r>
      <w:r w:rsidR="00EE3896" w:rsidRPr="00286D84">
        <w:rPr>
          <w:rFonts w:ascii="Times New Roman" w:hAnsi="Times New Roman"/>
        </w:rPr>
        <w:t xml:space="preserve"> ne mažesnį kaip </w:t>
      </w:r>
      <w:r w:rsidR="00DA2BEC">
        <w:rPr>
          <w:rFonts w:ascii="Times New Roman" w:hAnsi="Times New Roman"/>
        </w:rPr>
        <w:t>15</w:t>
      </w:r>
      <w:r w:rsidR="0020707E">
        <w:rPr>
          <w:rFonts w:ascii="Times New Roman" w:hAnsi="Times New Roman"/>
        </w:rPr>
        <w:t xml:space="preserve"> </w:t>
      </w:r>
      <w:r w:rsidR="00EE3896" w:rsidRPr="00286D84">
        <w:rPr>
          <w:rFonts w:ascii="Times New Roman" w:hAnsi="Times New Roman"/>
        </w:rPr>
        <w:t xml:space="preserve">metų </w:t>
      </w:r>
      <w:r w:rsidR="001130A0">
        <w:rPr>
          <w:rFonts w:ascii="Times New Roman" w:hAnsi="Times New Roman"/>
        </w:rPr>
        <w:t>atitinkamo dalyko</w:t>
      </w:r>
      <w:r w:rsidR="00DB1B5B">
        <w:rPr>
          <w:rFonts w:ascii="Times New Roman" w:hAnsi="Times New Roman"/>
        </w:rPr>
        <w:t xml:space="preserve"> </w:t>
      </w:r>
      <w:r w:rsidR="001130A0">
        <w:rPr>
          <w:rFonts w:ascii="Times New Roman" w:hAnsi="Times New Roman"/>
        </w:rPr>
        <w:t>/</w:t>
      </w:r>
      <w:r w:rsidR="00DB1B5B">
        <w:rPr>
          <w:rFonts w:ascii="Times New Roman" w:hAnsi="Times New Roman"/>
        </w:rPr>
        <w:t xml:space="preserve"> </w:t>
      </w:r>
      <w:r w:rsidR="001130A0">
        <w:rPr>
          <w:rFonts w:ascii="Times New Roman" w:hAnsi="Times New Roman"/>
        </w:rPr>
        <w:t xml:space="preserve">ugdymo programos </w:t>
      </w:r>
      <w:r w:rsidR="00DD2DA8" w:rsidRPr="00286D84">
        <w:rPr>
          <w:rFonts w:ascii="Times New Roman" w:hAnsi="Times New Roman"/>
        </w:rPr>
        <w:t>darbo</w:t>
      </w:r>
      <w:r w:rsidR="00CB22A9" w:rsidRPr="00286D84">
        <w:rPr>
          <w:rFonts w:ascii="Times New Roman" w:hAnsi="Times New Roman"/>
        </w:rPr>
        <w:t xml:space="preserve"> </w:t>
      </w:r>
      <w:r w:rsidR="001130A0">
        <w:rPr>
          <w:rFonts w:ascii="Times New Roman" w:hAnsi="Times New Roman"/>
        </w:rPr>
        <w:t xml:space="preserve">stažą, įgytą iki </w:t>
      </w:r>
      <w:smartTag w:uri="urn:schemas-microsoft-com:office:smarttags" w:element="metricconverter">
        <w:smartTagPr>
          <w:attr w:name="ProductID" w:val="2014 m"/>
        </w:smartTagPr>
        <w:r w:rsidR="00550E8C">
          <w:rPr>
            <w:rFonts w:ascii="Times New Roman" w:hAnsi="Times New Roman"/>
          </w:rPr>
          <w:t xml:space="preserve">2014 </w:t>
        </w:r>
        <w:r w:rsidR="001130A0">
          <w:rPr>
            <w:rFonts w:ascii="Times New Roman" w:hAnsi="Times New Roman"/>
          </w:rPr>
          <w:t>m</w:t>
        </w:r>
      </w:smartTag>
      <w:r w:rsidR="001130A0">
        <w:rPr>
          <w:rFonts w:ascii="Times New Roman" w:hAnsi="Times New Roman"/>
        </w:rPr>
        <w:t>. rugpjūčio 31 d.</w:t>
      </w:r>
      <w:r w:rsidR="00016C29" w:rsidRPr="00286D84">
        <w:rPr>
          <w:rFonts w:ascii="Times New Roman" w:hAnsi="Times New Roman"/>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mokytojas moko ikiprofesinio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Strong"/>
          <w:rFonts w:ascii="Times New Roman" w:hAnsi="Times New Roman"/>
          <w:b w:val="0"/>
        </w:rPr>
      </w:pPr>
      <w:r w:rsidRPr="0082335B">
        <w:rPr>
          <w:rStyle w:val="Strong"/>
          <w:rFonts w:ascii="Times New Roman" w:hAnsi="Times New Roman"/>
          <w:b w:val="0"/>
        </w:rPr>
        <w:t>1</w:t>
      </w:r>
      <w:r>
        <w:rPr>
          <w:rStyle w:val="Strong"/>
          <w:rFonts w:ascii="Times New Roman" w:hAnsi="Times New Roman"/>
          <w:b w:val="0"/>
        </w:rPr>
        <w:t>2</w:t>
      </w:r>
      <w:r w:rsidR="0082335B" w:rsidRPr="0082335B">
        <w:rPr>
          <w:rStyle w:val="Strong"/>
          <w:rFonts w:ascii="Times New Roman" w:hAnsi="Times New Roman"/>
          <w:b w:val="0"/>
        </w:rPr>
        <w:t>.6.1. turinčiu</w:t>
      </w:r>
      <w:r w:rsidR="00DB1B5B">
        <w:rPr>
          <w:rStyle w:val="Strong"/>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Strong"/>
          <w:rFonts w:ascii="Times New Roman" w:hAnsi="Times New Roman"/>
          <w:b w:val="0"/>
        </w:rPr>
        <w:t xml:space="preserve"> ugdymo programos ar dalyko </w:t>
      </w:r>
      <w:r w:rsidR="00923F29">
        <w:rPr>
          <w:rStyle w:val="Strong"/>
          <w:rFonts w:ascii="Times New Roman" w:hAnsi="Times New Roman"/>
          <w:b w:val="0"/>
        </w:rPr>
        <w:t>mokytojai</w:t>
      </w:r>
      <w:r w:rsidR="0082335B" w:rsidRPr="0082335B">
        <w:rPr>
          <w:rStyle w:val="Strong"/>
          <w:rFonts w:ascii="Times New Roman" w:hAnsi="Times New Roman"/>
          <w:b w:val="0"/>
        </w:rPr>
        <w:t xml:space="preserve">, turintys </w:t>
      </w:r>
      <w:r w:rsidR="0082335B" w:rsidRPr="0082335B">
        <w:rPr>
          <w:rStyle w:val="Strong"/>
          <w:rFonts w:ascii="Times New Roman" w:hAnsi="Times New Roman"/>
          <w:b w:val="0"/>
          <w:shd w:val="clear" w:color="auto" w:fill="FFFFFF"/>
        </w:rPr>
        <w:t>specialiosios pedagogikos (logopedo, defektologo logopedo) kvalifikaciją arba</w:t>
      </w:r>
      <w:r w:rsidR="0082335B" w:rsidRPr="0082335B">
        <w:rPr>
          <w:rStyle w:val="Strong"/>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B1B5B">
        <w:rPr>
          <w:rStyle w:val="Strong"/>
          <w:rFonts w:ascii="Times New Roman" w:hAnsi="Times New Roman"/>
          <w:b w:val="0"/>
        </w:rPr>
        <w:t xml:space="preserve"> </w:t>
      </w:r>
      <w:r w:rsidR="0082335B" w:rsidRPr="0082335B">
        <w:rPr>
          <w:rStyle w:val="Strong"/>
          <w:rFonts w:ascii="Times New Roman" w:hAnsi="Times New Roman"/>
          <w:b w:val="0"/>
        </w:rPr>
        <w:t>/</w:t>
      </w:r>
      <w:r w:rsidR="00DB1B5B">
        <w:rPr>
          <w:rStyle w:val="Strong"/>
          <w:rFonts w:ascii="Times New Roman" w:hAnsi="Times New Roman"/>
          <w:b w:val="0"/>
        </w:rPr>
        <w:t xml:space="preserve"> </w:t>
      </w:r>
      <w:r w:rsidR="0082335B" w:rsidRPr="0082335B">
        <w:rPr>
          <w:rStyle w:val="Strong"/>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Strong"/>
          <w:rFonts w:ascii="Times New Roman" w:hAnsi="Times New Roman"/>
          <w:b w:val="0"/>
        </w:rPr>
        <w:t>išklausę</w:t>
      </w:r>
      <w:r w:rsidR="00D46E51" w:rsidRPr="0082335B">
        <w:rPr>
          <w:rStyle w:val="Strong"/>
          <w:rFonts w:ascii="Times New Roman" w:hAnsi="Times New Roman"/>
          <w:b w:val="0"/>
        </w:rPr>
        <w:t xml:space="preserve"> </w:t>
      </w:r>
      <w:r w:rsidR="0082335B" w:rsidRPr="0082335B">
        <w:rPr>
          <w:rStyle w:val="Strong"/>
          <w:rFonts w:ascii="Times New Roman" w:hAnsi="Times New Roman"/>
          <w:b w:val="0"/>
        </w:rPr>
        <w:t>ne maž</w:t>
      </w:r>
      <w:r w:rsidR="00DB1B5B">
        <w:rPr>
          <w:rStyle w:val="Strong"/>
          <w:rFonts w:ascii="Times New Roman" w:hAnsi="Times New Roman"/>
          <w:b w:val="0"/>
        </w:rPr>
        <w:t>iau</w:t>
      </w:r>
      <w:r w:rsidR="0082335B" w:rsidRPr="0082335B">
        <w:rPr>
          <w:rStyle w:val="Strong"/>
          <w:rFonts w:ascii="Times New Roman" w:hAnsi="Times New Roman"/>
          <w:b w:val="0"/>
        </w:rPr>
        <w:t xml:space="preserve"> kaip 40 val</w:t>
      </w:r>
      <w:r w:rsidR="00D46E51">
        <w:rPr>
          <w:rStyle w:val="Strong"/>
          <w:rFonts w:ascii="Times New Roman" w:hAnsi="Times New Roman"/>
          <w:b w:val="0"/>
        </w:rPr>
        <w:t>andų</w:t>
      </w:r>
      <w:r w:rsidR="0082335B" w:rsidRPr="0082335B">
        <w:rPr>
          <w:rStyle w:val="Strong"/>
          <w:rFonts w:ascii="Times New Roman" w:hAnsi="Times New Roman"/>
          <w:b w:val="0"/>
        </w:rPr>
        <w:t xml:space="preserve"> logopedijos kursą pagal švietimo ir mokslo ministro patvirtintą programą;</w:t>
      </w:r>
    </w:p>
    <w:p w:rsidR="0082335B" w:rsidRPr="00D421F6" w:rsidRDefault="00F01B4C" w:rsidP="0082335B">
      <w:pPr>
        <w:pStyle w:val="PlainText"/>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 xml:space="preserve">.2. kurčiuosius ir neprigirdinčiuosius (kochlearinių implantų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surdopedagogikos kursą pagal švietimo ir mokslo ministro patvirtintą programą;</w:t>
      </w:r>
    </w:p>
    <w:p w:rsidR="0082335B" w:rsidRPr="0082335B" w:rsidRDefault="00F01B4C" w:rsidP="0082335B">
      <w:pPr>
        <w:ind w:firstLine="684"/>
        <w:jc w:val="both"/>
        <w:rPr>
          <w:rStyle w:val="Strong"/>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Strong"/>
          <w:rFonts w:ascii="Times New Roman" w:hAnsi="Times New Roman"/>
          <w:b w:val="0"/>
        </w:rPr>
        <w:t xml:space="preserve">ugdymo programos ar dalyko </w:t>
      </w:r>
      <w:r w:rsidR="00923F29">
        <w:rPr>
          <w:rStyle w:val="Strong"/>
          <w:rFonts w:ascii="Times New Roman" w:hAnsi="Times New Roman"/>
          <w:b w:val="0"/>
        </w:rPr>
        <w:t>mokytojai</w:t>
      </w:r>
      <w:r w:rsidR="0082335B" w:rsidRPr="0082335B">
        <w:rPr>
          <w:rStyle w:val="Strong"/>
          <w:rFonts w:ascii="Times New Roman" w:hAnsi="Times New Roman"/>
          <w:b w:val="0"/>
        </w:rPr>
        <w:t xml:space="preserve">, turintys </w:t>
      </w:r>
      <w:r w:rsidR="0082335B" w:rsidRPr="0082335B">
        <w:rPr>
          <w:rStyle w:val="Strong"/>
          <w:rFonts w:ascii="Times New Roman" w:hAnsi="Times New Roman"/>
          <w:b w:val="0"/>
          <w:shd w:val="clear" w:color="auto" w:fill="FFFFFF"/>
        </w:rPr>
        <w:t xml:space="preserve">specialiosios pedagogikos šakos pedagogo (tiflopedagogo) kvalifikaciją </w:t>
      </w:r>
      <w:r w:rsidR="0082335B" w:rsidRPr="0082335B">
        <w:rPr>
          <w:rStyle w:val="Strong"/>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 xml:space="preserve">grupėje, kurioje ugdomi akli ir silpnaregiai mokiniai, arba ne vėliau kaip per metus nuo darbo su aklais ir silpnaregiais mokiniais pradžios </w:t>
      </w:r>
      <w:r w:rsidR="00D46E51">
        <w:rPr>
          <w:rStyle w:val="Strong"/>
          <w:rFonts w:ascii="Times New Roman" w:hAnsi="Times New Roman"/>
          <w:b w:val="0"/>
        </w:rPr>
        <w:t>išklausę</w:t>
      </w:r>
      <w:r w:rsidR="00D46E51" w:rsidRPr="0082335B">
        <w:rPr>
          <w:rStyle w:val="Strong"/>
          <w:rFonts w:ascii="Times New Roman" w:hAnsi="Times New Roman"/>
          <w:b w:val="0"/>
        </w:rPr>
        <w:t xml:space="preserve"> </w:t>
      </w:r>
      <w:r w:rsidR="0082335B" w:rsidRPr="0082335B">
        <w:rPr>
          <w:rStyle w:val="Strong"/>
          <w:rFonts w:ascii="Times New Roman" w:hAnsi="Times New Roman"/>
          <w:b w:val="0"/>
        </w:rPr>
        <w:t>ne maž</w:t>
      </w:r>
      <w:r w:rsidR="00DC42F2">
        <w:rPr>
          <w:rStyle w:val="Strong"/>
          <w:rFonts w:ascii="Times New Roman" w:hAnsi="Times New Roman"/>
          <w:b w:val="0"/>
        </w:rPr>
        <w:t>iau</w:t>
      </w:r>
      <w:r w:rsidR="0082335B" w:rsidRPr="0082335B">
        <w:rPr>
          <w:rStyle w:val="Strong"/>
          <w:rFonts w:ascii="Times New Roman" w:hAnsi="Times New Roman"/>
          <w:b w:val="0"/>
        </w:rPr>
        <w:t xml:space="preserve"> kaip 40 val</w:t>
      </w:r>
      <w:r w:rsidR="00D46E51">
        <w:rPr>
          <w:rStyle w:val="Strong"/>
          <w:rFonts w:ascii="Times New Roman" w:hAnsi="Times New Roman"/>
          <w:b w:val="0"/>
        </w:rPr>
        <w:t>andų</w:t>
      </w:r>
      <w:r w:rsidR="0082335B" w:rsidRPr="0082335B">
        <w:rPr>
          <w:rStyle w:val="Strong"/>
          <w:rFonts w:ascii="Times New Roman" w:hAnsi="Times New Roman"/>
          <w:b w:val="0"/>
        </w:rPr>
        <w:t xml:space="preserve"> tiflopedagogikos kursą pagal švietimo ir mokslo ministro patvirtintą programą;</w:t>
      </w:r>
    </w:p>
    <w:p w:rsidR="0082335B" w:rsidRPr="0082335B" w:rsidRDefault="00F01B4C" w:rsidP="0082335B">
      <w:pPr>
        <w:ind w:firstLine="684"/>
        <w:jc w:val="both"/>
        <w:rPr>
          <w:rStyle w:val="Strong"/>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Strong"/>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Strong"/>
          <w:rFonts w:ascii="Times New Roman" w:hAnsi="Times New Roman"/>
          <w:b w:val="0"/>
        </w:rPr>
        <w:t xml:space="preserve">mokytojai, </w:t>
      </w:r>
      <w:r w:rsidR="0082335B" w:rsidRPr="0082335B">
        <w:rPr>
          <w:rStyle w:val="Strong"/>
          <w:rFonts w:ascii="Times New Roman" w:hAnsi="Times New Roman"/>
          <w:b w:val="0"/>
        </w:rPr>
        <w:t xml:space="preserve">turintys </w:t>
      </w:r>
      <w:r w:rsidR="0082335B" w:rsidRPr="0082335B">
        <w:rPr>
          <w:rStyle w:val="Strong"/>
          <w:rFonts w:ascii="Times New Roman" w:hAnsi="Times New Roman"/>
          <w:b w:val="0"/>
          <w:shd w:val="clear" w:color="auto" w:fill="FFFFFF"/>
        </w:rPr>
        <w:t xml:space="preserve">specialiosios pedagogikos šakos pedagogo (oligofrenopedagogo, specialiojo pedagogo) kvalifikaciją </w:t>
      </w:r>
      <w:r w:rsidR="0082335B" w:rsidRPr="0082335B">
        <w:rPr>
          <w:rStyle w:val="Strong"/>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grupėje mokiniams, turintiems intelekto sutrikimą;</w:t>
      </w:r>
    </w:p>
    <w:p w:rsidR="0082335B" w:rsidRPr="0082335B" w:rsidRDefault="00F01B4C" w:rsidP="0082335B">
      <w:pPr>
        <w:ind w:firstLine="684"/>
        <w:jc w:val="both"/>
        <w:rPr>
          <w:rStyle w:val="Strong"/>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Strong"/>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Strong"/>
          <w:rFonts w:ascii="Times New Roman" w:hAnsi="Times New Roman"/>
          <w:b w:val="0"/>
        </w:rPr>
        <w:t xml:space="preserve"> </w:t>
      </w:r>
      <w:r w:rsidR="0086348E">
        <w:rPr>
          <w:rStyle w:val="Strong"/>
          <w:rFonts w:ascii="Times New Roman" w:hAnsi="Times New Roman"/>
          <w:b w:val="0"/>
        </w:rPr>
        <w:t xml:space="preserve">mokytojai, </w:t>
      </w:r>
      <w:r w:rsidR="0082335B" w:rsidRPr="0082335B">
        <w:rPr>
          <w:rStyle w:val="Strong"/>
          <w:rFonts w:ascii="Times New Roman" w:hAnsi="Times New Roman"/>
          <w:b w:val="0"/>
        </w:rPr>
        <w:t xml:space="preserve">turintys </w:t>
      </w:r>
      <w:r w:rsidR="0082335B" w:rsidRPr="0082335B">
        <w:rPr>
          <w:rStyle w:val="Strong"/>
          <w:rFonts w:ascii="Times New Roman" w:hAnsi="Times New Roman"/>
          <w:b w:val="0"/>
          <w:shd w:val="clear" w:color="auto" w:fill="FFFFFF"/>
        </w:rPr>
        <w:t xml:space="preserve">specialiosios pedagogikos šakos pedagogo (oligofrenopedagogo, specialiojo pedagogo, tiflopedagogo, surdopedagogo) kvalifikaciją </w:t>
      </w:r>
      <w:r w:rsidR="0082335B" w:rsidRPr="0082335B">
        <w:rPr>
          <w:rStyle w:val="Strong"/>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Strong"/>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Strong"/>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Strong"/>
          <w:rFonts w:ascii="Times New Roman" w:hAnsi="Times New Roman"/>
          <w:b w:val="0"/>
        </w:rPr>
        <w:t xml:space="preserve">ugdymo programos ar dalyko </w:t>
      </w:r>
      <w:r w:rsidR="0086348E">
        <w:rPr>
          <w:rStyle w:val="Strong"/>
          <w:rFonts w:ascii="Times New Roman" w:hAnsi="Times New Roman"/>
          <w:b w:val="0"/>
        </w:rPr>
        <w:t>mokytojai</w:t>
      </w:r>
      <w:r w:rsidR="002759A3">
        <w:rPr>
          <w:rStyle w:val="Strong"/>
          <w:rFonts w:ascii="Times New Roman" w:hAnsi="Times New Roman"/>
          <w:b w:val="0"/>
        </w:rPr>
        <w:t>, per metus nuo darbo pradžios</w:t>
      </w:r>
      <w:r w:rsidR="002759A3" w:rsidRPr="002759A3">
        <w:rPr>
          <w:rStyle w:val="Strong"/>
          <w:rFonts w:ascii="Times New Roman" w:hAnsi="Times New Roman"/>
          <w:b w:val="0"/>
        </w:rPr>
        <w:t xml:space="preserve"> </w:t>
      </w:r>
      <w:r w:rsidR="002759A3">
        <w:rPr>
          <w:rStyle w:val="Strong"/>
          <w:rFonts w:ascii="Times New Roman" w:hAnsi="Times New Roman"/>
          <w:b w:val="0"/>
        </w:rPr>
        <w:t>išklausę</w:t>
      </w:r>
      <w:r w:rsidR="002759A3" w:rsidRPr="0082335B">
        <w:rPr>
          <w:rStyle w:val="Strong"/>
          <w:rFonts w:ascii="Times New Roman" w:hAnsi="Times New Roman"/>
          <w:b w:val="0"/>
        </w:rPr>
        <w:t xml:space="preserve"> ne maž</w:t>
      </w:r>
      <w:r w:rsidR="00DC42F2">
        <w:rPr>
          <w:rStyle w:val="Strong"/>
          <w:rFonts w:ascii="Times New Roman" w:hAnsi="Times New Roman"/>
          <w:b w:val="0"/>
        </w:rPr>
        <w:t>iau</w:t>
      </w:r>
      <w:r w:rsidR="002759A3" w:rsidRPr="0082335B">
        <w:rPr>
          <w:rStyle w:val="Strong"/>
          <w:rFonts w:ascii="Times New Roman" w:hAnsi="Times New Roman"/>
          <w:b w:val="0"/>
        </w:rPr>
        <w:t xml:space="preserve"> kaip 40 val</w:t>
      </w:r>
      <w:r w:rsidR="002759A3">
        <w:rPr>
          <w:rStyle w:val="Strong"/>
          <w:rFonts w:ascii="Times New Roman" w:hAnsi="Times New Roman"/>
          <w:b w:val="0"/>
        </w:rPr>
        <w:t>andų</w:t>
      </w:r>
      <w:r w:rsidR="002759A3" w:rsidRPr="0082335B">
        <w:rPr>
          <w:rStyle w:val="Strong"/>
          <w:rFonts w:ascii="Times New Roman" w:hAnsi="Times New Roman"/>
          <w:b w:val="0"/>
        </w:rPr>
        <w:t xml:space="preserve"> </w:t>
      </w:r>
      <w:r w:rsidR="002759A3">
        <w:rPr>
          <w:rStyle w:val="Strong"/>
          <w:rFonts w:ascii="Times New Roman" w:hAnsi="Times New Roman"/>
          <w:b w:val="0"/>
        </w:rPr>
        <w:t>specialiosios pedagogikos</w:t>
      </w:r>
      <w:r w:rsidR="002759A3" w:rsidRPr="0082335B">
        <w:rPr>
          <w:rStyle w:val="Strong"/>
          <w:rFonts w:ascii="Times New Roman" w:hAnsi="Times New Roman"/>
          <w:b w:val="0"/>
        </w:rPr>
        <w:t xml:space="preserve"> </w:t>
      </w:r>
      <w:r w:rsidR="002759A3">
        <w:rPr>
          <w:rStyle w:val="Strong"/>
          <w:rFonts w:ascii="Times New Roman" w:hAnsi="Times New Roman"/>
          <w:b w:val="0"/>
        </w:rPr>
        <w:t xml:space="preserve">(atitinkamai </w:t>
      </w:r>
      <w:r w:rsidR="002759A3" w:rsidRPr="0082335B">
        <w:rPr>
          <w:rStyle w:val="Strong"/>
          <w:rFonts w:ascii="Times New Roman" w:hAnsi="Times New Roman"/>
          <w:b w:val="0"/>
        </w:rPr>
        <w:t xml:space="preserve">sveikatos problemų arba </w:t>
      </w:r>
      <w:r w:rsidR="002759A3" w:rsidRPr="0082335B">
        <w:rPr>
          <w:rStyle w:val="Strong"/>
          <w:rFonts w:ascii="Times New Roman" w:hAnsi="Times New Roman"/>
          <w:b w:val="0"/>
        </w:rPr>
        <w:lastRenderedPageBreak/>
        <w:t>judesio ir padėties sutrikimų arba elgesio ir emocijų sutrikimų</w:t>
      </w:r>
      <w:r w:rsidR="002759A3">
        <w:rPr>
          <w:rStyle w:val="Strong"/>
          <w:rFonts w:ascii="Times New Roman" w:hAnsi="Times New Roman"/>
          <w:b w:val="0"/>
        </w:rPr>
        <w:t>)</w:t>
      </w:r>
      <w:r w:rsidR="002759A3" w:rsidRPr="0082335B">
        <w:rPr>
          <w:rStyle w:val="Strong"/>
          <w:rFonts w:ascii="Times New Roman" w:hAnsi="Times New Roman"/>
          <w:b w:val="0"/>
        </w:rPr>
        <w:t xml:space="preserve"> kursą pagal švietimo ir mokslo ministro patvirtintą programą</w:t>
      </w:r>
      <w:r w:rsidR="002759A3">
        <w:rPr>
          <w:rStyle w:val="Strong"/>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phasis"/>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phasis"/>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0"/>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0"/>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0"/>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3"/>
      <w:headerReference w:type="default" r:id="rId14"/>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A8" w:rsidRDefault="00657DA8">
      <w:r>
        <w:separator/>
      </w:r>
    </w:p>
  </w:endnote>
  <w:endnote w:type="continuationSeparator" w:id="1">
    <w:p w:rsidR="00657DA8" w:rsidRDefault="00657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A8" w:rsidRDefault="00657DA8">
      <w:r>
        <w:separator/>
      </w:r>
    </w:p>
  </w:footnote>
  <w:footnote w:type="continuationSeparator" w:id="1">
    <w:p w:rsidR="00657DA8" w:rsidRDefault="0065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3" w:rsidRDefault="005409D8" w:rsidP="00853B4C">
    <w:pPr>
      <w:pStyle w:val="Header"/>
      <w:framePr w:wrap="around" w:vAnchor="text" w:hAnchor="margin" w:xAlign="center" w:y="1"/>
      <w:rPr>
        <w:rStyle w:val="PageNumber"/>
      </w:rPr>
    </w:pPr>
    <w:r>
      <w:rPr>
        <w:rStyle w:val="PageNumber"/>
      </w:rPr>
      <w:fldChar w:fldCharType="begin"/>
    </w:r>
    <w:r w:rsidR="00491353">
      <w:rPr>
        <w:rStyle w:val="PageNumber"/>
      </w:rPr>
      <w:instrText xml:space="preserve">PAGE  </w:instrText>
    </w:r>
    <w:r>
      <w:rPr>
        <w:rStyle w:val="PageNumber"/>
      </w:rPr>
      <w:fldChar w:fldCharType="end"/>
    </w:r>
  </w:p>
  <w:p w:rsidR="00491353" w:rsidRDefault="00491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3" w:rsidRDefault="005409D8" w:rsidP="00853B4C">
    <w:pPr>
      <w:pStyle w:val="Header"/>
      <w:framePr w:wrap="around" w:vAnchor="text" w:hAnchor="margin" w:xAlign="center" w:y="1"/>
      <w:rPr>
        <w:rStyle w:val="PageNumber"/>
      </w:rPr>
    </w:pPr>
    <w:r>
      <w:rPr>
        <w:rStyle w:val="PageNumber"/>
      </w:rPr>
      <w:fldChar w:fldCharType="begin"/>
    </w:r>
    <w:r w:rsidR="00491353">
      <w:rPr>
        <w:rStyle w:val="PageNumber"/>
      </w:rPr>
      <w:instrText xml:space="preserve">PAGE  </w:instrText>
    </w:r>
    <w:r>
      <w:rPr>
        <w:rStyle w:val="PageNumber"/>
      </w:rPr>
      <w:fldChar w:fldCharType="separate"/>
    </w:r>
    <w:r w:rsidR="00F504B1">
      <w:rPr>
        <w:rStyle w:val="PageNumber"/>
        <w:noProof/>
      </w:rPr>
      <w:t>2</w:t>
    </w:r>
    <w:r>
      <w:rPr>
        <w:rStyle w:val="PageNumber"/>
      </w:rPr>
      <w:fldChar w:fldCharType="end"/>
    </w:r>
  </w:p>
  <w:p w:rsidR="00491353" w:rsidRDefault="00491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07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9AF"/>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9D8"/>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DA8"/>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70A"/>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4B1"/>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78"/>
    <w:rPr>
      <w:rFonts w:ascii="TimesLT" w:hAnsi="TimesL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78"/>
    <w:rPr>
      <w:color w:val="0000FF"/>
      <w:u w:val="single"/>
    </w:rPr>
  </w:style>
  <w:style w:type="paragraph" w:styleId="BodyText">
    <w:name w:val="Body Text"/>
    <w:basedOn w:val="Normal"/>
    <w:rsid w:val="00131878"/>
    <w:pPr>
      <w:autoSpaceDE w:val="0"/>
      <w:autoSpaceDN w:val="0"/>
      <w:jc w:val="center"/>
    </w:pPr>
    <w:rPr>
      <w:rFonts w:ascii="Times New Roman" w:hAnsi="Times New Roman"/>
      <w:b/>
      <w:bCs/>
      <w:caps/>
      <w:sz w:val="22"/>
      <w:szCs w:val="22"/>
    </w:rPr>
  </w:style>
  <w:style w:type="paragraph" w:styleId="BodyTextIndent">
    <w:name w:val="Body Text Indent"/>
    <w:basedOn w:val="Normal"/>
    <w:rsid w:val="00131878"/>
    <w:pPr>
      <w:autoSpaceDE w:val="0"/>
      <w:autoSpaceDN w:val="0"/>
      <w:ind w:firstLine="312"/>
      <w:jc w:val="both"/>
    </w:pPr>
    <w:rPr>
      <w:sz w:val="20"/>
      <w:szCs w:val="20"/>
    </w:rPr>
  </w:style>
  <w:style w:type="paragraph" w:customStyle="1" w:styleId="linija">
    <w:name w:val="linija"/>
    <w:basedOn w:val="Normal"/>
    <w:rsid w:val="00131878"/>
    <w:pPr>
      <w:autoSpaceDE w:val="0"/>
      <w:autoSpaceDN w:val="0"/>
      <w:jc w:val="center"/>
    </w:pPr>
    <w:rPr>
      <w:sz w:val="12"/>
      <w:szCs w:val="12"/>
    </w:rPr>
  </w:style>
  <w:style w:type="paragraph" w:customStyle="1" w:styleId="pavadinimas1">
    <w:name w:val="pavadinimas1"/>
    <w:basedOn w:val="Normal"/>
    <w:rsid w:val="00131878"/>
    <w:pPr>
      <w:autoSpaceDE w:val="0"/>
      <w:autoSpaceDN w:val="0"/>
      <w:ind w:left="850"/>
    </w:pPr>
    <w:rPr>
      <w:b/>
      <w:bCs/>
      <w:caps/>
      <w:sz w:val="22"/>
      <w:szCs w:val="22"/>
    </w:rPr>
  </w:style>
  <w:style w:type="paragraph" w:customStyle="1" w:styleId="istatymas">
    <w:name w:val="istatymas"/>
    <w:basedOn w:val="Normal"/>
    <w:rsid w:val="00131878"/>
    <w:pPr>
      <w:autoSpaceDE w:val="0"/>
      <w:autoSpaceDN w:val="0"/>
      <w:jc w:val="center"/>
    </w:pPr>
    <w:rPr>
      <w:sz w:val="20"/>
      <w:szCs w:val="20"/>
    </w:rPr>
  </w:style>
  <w:style w:type="paragraph" w:customStyle="1" w:styleId="Hipersaitas1">
    <w:name w:val="Hipersaitas1"/>
    <w:basedOn w:val="Normal"/>
    <w:rsid w:val="00131878"/>
    <w:pPr>
      <w:autoSpaceDE w:val="0"/>
      <w:autoSpaceDN w:val="0"/>
      <w:ind w:firstLine="312"/>
      <w:jc w:val="both"/>
    </w:pPr>
    <w:rPr>
      <w:sz w:val="20"/>
      <w:szCs w:val="20"/>
    </w:rPr>
  </w:style>
  <w:style w:type="paragraph" w:customStyle="1" w:styleId="prezidentas">
    <w:name w:val="prezidentas"/>
    <w:basedOn w:val="Normal"/>
    <w:rsid w:val="00131878"/>
    <w:pPr>
      <w:autoSpaceDE w:val="0"/>
      <w:autoSpaceDN w:val="0"/>
    </w:pPr>
    <w:rPr>
      <w:caps/>
      <w:sz w:val="20"/>
      <w:szCs w:val="20"/>
    </w:rPr>
  </w:style>
  <w:style w:type="paragraph" w:customStyle="1" w:styleId="bodytext0">
    <w:name w:val="bodytext"/>
    <w:basedOn w:val="Normal"/>
    <w:rsid w:val="00131878"/>
    <w:pPr>
      <w:autoSpaceDE w:val="0"/>
      <w:autoSpaceDN w:val="0"/>
      <w:ind w:firstLine="312"/>
      <w:jc w:val="both"/>
    </w:pPr>
    <w:rPr>
      <w:sz w:val="20"/>
      <w:szCs w:val="20"/>
    </w:rPr>
  </w:style>
  <w:style w:type="paragraph" w:styleId="Header">
    <w:name w:val="header"/>
    <w:basedOn w:val="Normal"/>
    <w:rsid w:val="00853B4C"/>
    <w:pPr>
      <w:tabs>
        <w:tab w:val="center" w:pos="4819"/>
        <w:tab w:val="right" w:pos="9638"/>
      </w:tabs>
    </w:pPr>
  </w:style>
  <w:style w:type="character" w:styleId="PageNumber">
    <w:name w:val="page number"/>
    <w:basedOn w:val="DefaultParagraphFont"/>
    <w:rsid w:val="00853B4C"/>
  </w:style>
  <w:style w:type="paragraph" w:styleId="BalloonText">
    <w:name w:val="Balloon Text"/>
    <w:basedOn w:val="Normal"/>
    <w:semiHidden/>
    <w:rsid w:val="00EC4F78"/>
    <w:rPr>
      <w:rFonts w:ascii="Tahoma" w:hAnsi="Tahoma" w:cs="Tahoma"/>
      <w:sz w:val="16"/>
      <w:szCs w:val="16"/>
    </w:rPr>
  </w:style>
  <w:style w:type="character" w:customStyle="1" w:styleId="apple-style-span">
    <w:name w:val="apple-style-span"/>
    <w:basedOn w:val="DefaultParagraphFont"/>
    <w:rsid w:val="00EC4F78"/>
  </w:style>
  <w:style w:type="character" w:customStyle="1" w:styleId="apple-converted-space">
    <w:name w:val="apple-converted-space"/>
    <w:basedOn w:val="DefaultParagraphFont"/>
    <w:rsid w:val="008E0A53"/>
  </w:style>
  <w:style w:type="paragraph" w:customStyle="1" w:styleId="centrbold">
    <w:name w:val="centrbold"/>
    <w:basedOn w:val="Normal"/>
    <w:rsid w:val="008E0A53"/>
    <w:pPr>
      <w:spacing w:before="100" w:beforeAutospacing="1" w:after="100" w:afterAutospacing="1"/>
    </w:pPr>
    <w:rPr>
      <w:rFonts w:ascii="Times New Roman" w:hAnsi="Times New Roman"/>
    </w:rPr>
  </w:style>
  <w:style w:type="table" w:styleId="TableGrid">
    <w:name w:val="Table Grid"/>
    <w:basedOn w:val="TableNormal"/>
    <w:rsid w:val="004E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phasis">
    <w:name w:val="Emphasis"/>
    <w:qFormat/>
    <w:rsid w:val="00ED4098"/>
    <w:rPr>
      <w:i/>
      <w:iCs/>
    </w:rPr>
  </w:style>
  <w:style w:type="character" w:styleId="CommentReference">
    <w:name w:val="annotation reference"/>
    <w:semiHidden/>
    <w:rsid w:val="009F012B"/>
    <w:rPr>
      <w:sz w:val="16"/>
      <w:szCs w:val="16"/>
    </w:rPr>
  </w:style>
  <w:style w:type="paragraph" w:styleId="CommentText">
    <w:name w:val="annotation text"/>
    <w:basedOn w:val="Normal"/>
    <w:semiHidden/>
    <w:rsid w:val="009F012B"/>
    <w:rPr>
      <w:sz w:val="20"/>
      <w:szCs w:val="20"/>
    </w:rPr>
  </w:style>
  <w:style w:type="character" w:styleId="FollowedHyperlink">
    <w:name w:val="FollowedHyperlink"/>
    <w:rsid w:val="00FF5401"/>
    <w:rPr>
      <w:color w:val="800080"/>
      <w:u w:val="single"/>
    </w:rPr>
  </w:style>
  <w:style w:type="paragraph" w:styleId="CommentSubject">
    <w:name w:val="annotation subject"/>
    <w:basedOn w:val="CommentText"/>
    <w:next w:val="CommentText"/>
    <w:semiHidden/>
    <w:rsid w:val="00165E70"/>
    <w:rPr>
      <w:b/>
      <w:bCs/>
    </w:rPr>
  </w:style>
  <w:style w:type="paragraph" w:styleId="PlainText">
    <w:name w:val="Plain Text"/>
    <w:basedOn w:val="Normal"/>
    <w:link w:val="PlainTextChar"/>
    <w:uiPriority w:val="99"/>
    <w:semiHidden/>
    <w:unhideWhenUsed/>
    <w:rsid w:val="00C77600"/>
    <w:rPr>
      <w:rFonts w:ascii="Calibri" w:eastAsia="Calibri" w:hAnsi="Calibri"/>
      <w:sz w:val="22"/>
      <w:szCs w:val="22"/>
      <w:lang w:eastAsia="en-US"/>
    </w:rPr>
  </w:style>
  <w:style w:type="character" w:customStyle="1" w:styleId="PlainTextChar">
    <w:name w:val="Plain Text Char"/>
    <w:link w:val="PlainText"/>
    <w:uiPriority w:val="99"/>
    <w:semiHidden/>
    <w:rsid w:val="00C77600"/>
    <w:rPr>
      <w:rFonts w:ascii="Calibri" w:eastAsia="Calibri" w:hAnsi="Calibri"/>
      <w:sz w:val="22"/>
      <w:szCs w:val="22"/>
      <w:lang w:eastAsia="en-US"/>
    </w:rPr>
  </w:style>
  <w:style w:type="character" w:styleId="Strong">
    <w:name w:val="Strong"/>
    <w:uiPriority w:val="99"/>
    <w:qFormat/>
    <w:rsid w:val="00C77600"/>
    <w:rPr>
      <w:b/>
      <w:bCs/>
    </w:rPr>
  </w:style>
  <w:style w:type="character" w:customStyle="1" w:styleId="HTMLPreformattedChar">
    <w:name w:val="HTML Preformatted Char"/>
    <w:link w:val="HTMLPreformatted"/>
    <w:uiPriority w:val="99"/>
    <w:rsid w:val="00F342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78"/>
    <w:rPr>
      <w:rFonts w:ascii="TimesLT" w:hAnsi="TimesL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78"/>
    <w:rPr>
      <w:color w:val="0000FF"/>
      <w:u w:val="single"/>
    </w:rPr>
  </w:style>
  <w:style w:type="paragraph" w:styleId="BodyText">
    <w:name w:val="Body Text"/>
    <w:basedOn w:val="Normal"/>
    <w:rsid w:val="00131878"/>
    <w:pPr>
      <w:autoSpaceDE w:val="0"/>
      <w:autoSpaceDN w:val="0"/>
      <w:jc w:val="center"/>
    </w:pPr>
    <w:rPr>
      <w:rFonts w:ascii="Times New Roman" w:hAnsi="Times New Roman"/>
      <w:b/>
      <w:bCs/>
      <w:caps/>
      <w:sz w:val="22"/>
      <w:szCs w:val="22"/>
    </w:rPr>
  </w:style>
  <w:style w:type="paragraph" w:styleId="BodyTextIndent">
    <w:name w:val="Body Text Indent"/>
    <w:basedOn w:val="Normal"/>
    <w:rsid w:val="00131878"/>
    <w:pPr>
      <w:autoSpaceDE w:val="0"/>
      <w:autoSpaceDN w:val="0"/>
      <w:ind w:firstLine="312"/>
      <w:jc w:val="both"/>
    </w:pPr>
    <w:rPr>
      <w:sz w:val="20"/>
      <w:szCs w:val="20"/>
    </w:rPr>
  </w:style>
  <w:style w:type="paragraph" w:customStyle="1" w:styleId="linija">
    <w:name w:val="linija"/>
    <w:basedOn w:val="Normal"/>
    <w:rsid w:val="00131878"/>
    <w:pPr>
      <w:autoSpaceDE w:val="0"/>
      <w:autoSpaceDN w:val="0"/>
      <w:jc w:val="center"/>
    </w:pPr>
    <w:rPr>
      <w:sz w:val="12"/>
      <w:szCs w:val="12"/>
    </w:rPr>
  </w:style>
  <w:style w:type="paragraph" w:customStyle="1" w:styleId="pavadinimas1">
    <w:name w:val="pavadinimas1"/>
    <w:basedOn w:val="Normal"/>
    <w:rsid w:val="00131878"/>
    <w:pPr>
      <w:autoSpaceDE w:val="0"/>
      <w:autoSpaceDN w:val="0"/>
      <w:ind w:left="850"/>
    </w:pPr>
    <w:rPr>
      <w:b/>
      <w:bCs/>
      <w:caps/>
      <w:sz w:val="22"/>
      <w:szCs w:val="22"/>
    </w:rPr>
  </w:style>
  <w:style w:type="paragraph" w:customStyle="1" w:styleId="istatymas">
    <w:name w:val="istatymas"/>
    <w:basedOn w:val="Normal"/>
    <w:rsid w:val="00131878"/>
    <w:pPr>
      <w:autoSpaceDE w:val="0"/>
      <w:autoSpaceDN w:val="0"/>
      <w:jc w:val="center"/>
    </w:pPr>
    <w:rPr>
      <w:sz w:val="20"/>
      <w:szCs w:val="20"/>
    </w:rPr>
  </w:style>
  <w:style w:type="paragraph" w:customStyle="1" w:styleId="Hipersaitas1">
    <w:name w:val="Hipersaitas1"/>
    <w:basedOn w:val="Normal"/>
    <w:rsid w:val="00131878"/>
    <w:pPr>
      <w:autoSpaceDE w:val="0"/>
      <w:autoSpaceDN w:val="0"/>
      <w:ind w:firstLine="312"/>
      <w:jc w:val="both"/>
    </w:pPr>
    <w:rPr>
      <w:sz w:val="20"/>
      <w:szCs w:val="20"/>
    </w:rPr>
  </w:style>
  <w:style w:type="paragraph" w:customStyle="1" w:styleId="prezidentas">
    <w:name w:val="prezidentas"/>
    <w:basedOn w:val="Normal"/>
    <w:rsid w:val="00131878"/>
    <w:pPr>
      <w:autoSpaceDE w:val="0"/>
      <w:autoSpaceDN w:val="0"/>
    </w:pPr>
    <w:rPr>
      <w:caps/>
      <w:sz w:val="20"/>
      <w:szCs w:val="20"/>
    </w:rPr>
  </w:style>
  <w:style w:type="paragraph" w:customStyle="1" w:styleId="bodytext0">
    <w:name w:val="bodytext"/>
    <w:basedOn w:val="Normal"/>
    <w:rsid w:val="00131878"/>
    <w:pPr>
      <w:autoSpaceDE w:val="0"/>
      <w:autoSpaceDN w:val="0"/>
      <w:ind w:firstLine="312"/>
      <w:jc w:val="both"/>
    </w:pPr>
    <w:rPr>
      <w:sz w:val="20"/>
      <w:szCs w:val="20"/>
    </w:rPr>
  </w:style>
  <w:style w:type="paragraph" w:styleId="Header">
    <w:name w:val="header"/>
    <w:basedOn w:val="Normal"/>
    <w:rsid w:val="00853B4C"/>
    <w:pPr>
      <w:tabs>
        <w:tab w:val="center" w:pos="4819"/>
        <w:tab w:val="right" w:pos="9638"/>
      </w:tabs>
    </w:pPr>
  </w:style>
  <w:style w:type="character" w:styleId="PageNumber">
    <w:name w:val="page number"/>
    <w:basedOn w:val="DefaultParagraphFont"/>
    <w:rsid w:val="00853B4C"/>
  </w:style>
  <w:style w:type="paragraph" w:styleId="BalloonText">
    <w:name w:val="Balloon Text"/>
    <w:basedOn w:val="Normal"/>
    <w:semiHidden/>
    <w:rsid w:val="00EC4F78"/>
    <w:rPr>
      <w:rFonts w:ascii="Tahoma" w:hAnsi="Tahoma" w:cs="Tahoma"/>
      <w:sz w:val="16"/>
      <w:szCs w:val="16"/>
    </w:rPr>
  </w:style>
  <w:style w:type="character" w:customStyle="1" w:styleId="apple-style-span">
    <w:name w:val="apple-style-span"/>
    <w:basedOn w:val="DefaultParagraphFont"/>
    <w:rsid w:val="00EC4F78"/>
  </w:style>
  <w:style w:type="character" w:customStyle="1" w:styleId="apple-converted-space">
    <w:name w:val="apple-converted-space"/>
    <w:basedOn w:val="DefaultParagraphFont"/>
    <w:rsid w:val="008E0A53"/>
  </w:style>
  <w:style w:type="paragraph" w:customStyle="1" w:styleId="centrbold">
    <w:name w:val="centrbold"/>
    <w:basedOn w:val="Normal"/>
    <w:rsid w:val="008E0A53"/>
    <w:pPr>
      <w:spacing w:before="100" w:beforeAutospacing="1" w:after="100" w:afterAutospacing="1"/>
    </w:pPr>
    <w:rPr>
      <w:rFonts w:ascii="Times New Roman" w:hAnsi="Times New Roman"/>
    </w:rPr>
  </w:style>
  <w:style w:type="table" w:styleId="TableGrid">
    <w:name w:val="Table Grid"/>
    <w:basedOn w:val="TableNormal"/>
    <w:rsid w:val="004E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phasis">
    <w:name w:val="Emphasis"/>
    <w:qFormat/>
    <w:rsid w:val="00ED4098"/>
    <w:rPr>
      <w:i/>
      <w:iCs/>
    </w:rPr>
  </w:style>
  <w:style w:type="character" w:styleId="CommentReference">
    <w:name w:val="annotation reference"/>
    <w:semiHidden/>
    <w:rsid w:val="009F012B"/>
    <w:rPr>
      <w:sz w:val="16"/>
      <w:szCs w:val="16"/>
    </w:rPr>
  </w:style>
  <w:style w:type="paragraph" w:styleId="CommentText">
    <w:name w:val="annotation text"/>
    <w:basedOn w:val="Normal"/>
    <w:semiHidden/>
    <w:rsid w:val="009F012B"/>
    <w:rPr>
      <w:sz w:val="20"/>
      <w:szCs w:val="20"/>
    </w:rPr>
  </w:style>
  <w:style w:type="character" w:styleId="FollowedHyperlink">
    <w:name w:val="FollowedHyperlink"/>
    <w:rsid w:val="00FF5401"/>
    <w:rPr>
      <w:color w:val="800080"/>
      <w:u w:val="single"/>
    </w:rPr>
  </w:style>
  <w:style w:type="paragraph" w:styleId="CommentSubject">
    <w:name w:val="annotation subject"/>
    <w:basedOn w:val="CommentText"/>
    <w:next w:val="CommentText"/>
    <w:semiHidden/>
    <w:rsid w:val="00165E70"/>
    <w:rPr>
      <w:b/>
      <w:bCs/>
    </w:rPr>
  </w:style>
  <w:style w:type="paragraph" w:styleId="PlainText">
    <w:name w:val="Plain Text"/>
    <w:basedOn w:val="Normal"/>
    <w:link w:val="PlainTextChar"/>
    <w:uiPriority w:val="99"/>
    <w:semiHidden/>
    <w:unhideWhenUsed/>
    <w:rsid w:val="00C77600"/>
    <w:rPr>
      <w:rFonts w:ascii="Calibri" w:eastAsia="Calibri" w:hAnsi="Calibri"/>
      <w:sz w:val="22"/>
      <w:szCs w:val="22"/>
      <w:lang w:eastAsia="en-US"/>
    </w:rPr>
  </w:style>
  <w:style w:type="character" w:customStyle="1" w:styleId="PlainTextChar">
    <w:name w:val="Plain Text Char"/>
    <w:link w:val="PlainText"/>
    <w:uiPriority w:val="99"/>
    <w:semiHidden/>
    <w:rsid w:val="00C77600"/>
    <w:rPr>
      <w:rFonts w:ascii="Calibri" w:eastAsia="Calibri" w:hAnsi="Calibri"/>
      <w:sz w:val="22"/>
      <w:szCs w:val="22"/>
      <w:lang w:eastAsia="en-US"/>
    </w:rPr>
  </w:style>
  <w:style w:type="character" w:styleId="Strong">
    <w:name w:val="Strong"/>
    <w:uiPriority w:val="99"/>
    <w:qFormat/>
    <w:rsid w:val="00C77600"/>
    <w:rPr>
      <w:b/>
      <w:bCs/>
    </w:rPr>
  </w:style>
  <w:style w:type="character" w:customStyle="1" w:styleId="HTMLPreformattedChar">
    <w:name w:val="HTML Preformatted Char"/>
    <w:link w:val="HTMLPreformatted"/>
    <w:uiPriority w:val="99"/>
    <w:rsid w:val="00F3427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hyperlink" Target="http://litlex/Litlex/LL.DLL?Tekstas=1?Id=137756&amp;Zd=&amp;BF=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Litlex/LL.DLL?Tekstas=1?Id=132350&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lex/Litlex/LL.DLL?Tekstas=1?Id=132350&amp;Zd=&amp;BF=1" TargetMode="Externa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9563</Words>
  <Characters>5451</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14985</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Corporate Edition</cp:lastModifiedBy>
  <cp:revision>2</cp:revision>
  <cp:lastPrinted>2013-03-26T13:09:00Z</cp:lastPrinted>
  <dcterms:created xsi:type="dcterms:W3CDTF">2016-05-02T10:08:00Z</dcterms:created>
  <dcterms:modified xsi:type="dcterms:W3CDTF">2016-05-02T10:08:00Z</dcterms:modified>
</cp:coreProperties>
</file>